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3C" w:rsidRPr="00BD1FBD" w:rsidRDefault="00BD1FBD" w:rsidP="00BD1FBD">
      <w:pPr>
        <w:pStyle w:val="ConsPlusNormal"/>
        <w:ind w:left="12049"/>
        <w:outlineLvl w:val="0"/>
        <w:rPr>
          <w:rFonts w:ascii="Times New Roman" w:hAnsi="Times New Roman" w:cs="Times New Roman"/>
          <w:sz w:val="28"/>
          <w:szCs w:val="28"/>
        </w:rPr>
      </w:pPr>
      <w:r w:rsidRPr="00BD1FBD">
        <w:rPr>
          <w:rFonts w:ascii="Times New Roman" w:hAnsi="Times New Roman" w:cs="Times New Roman"/>
          <w:sz w:val="28"/>
          <w:szCs w:val="28"/>
        </w:rPr>
        <w:t>Приложение</w:t>
      </w:r>
    </w:p>
    <w:p w:rsidR="0013373C" w:rsidRPr="00BD1FBD" w:rsidRDefault="00BD1FBD" w:rsidP="00BD1FBD">
      <w:pPr>
        <w:pStyle w:val="ConsPlusNormal"/>
        <w:ind w:left="12049"/>
        <w:rPr>
          <w:rFonts w:ascii="Times New Roman" w:hAnsi="Times New Roman" w:cs="Times New Roman"/>
          <w:sz w:val="28"/>
          <w:szCs w:val="28"/>
        </w:rPr>
      </w:pPr>
      <w:r w:rsidRPr="00BD1FBD">
        <w:rPr>
          <w:rFonts w:ascii="Times New Roman" w:hAnsi="Times New Roman" w:cs="Times New Roman"/>
          <w:sz w:val="28"/>
          <w:szCs w:val="28"/>
        </w:rPr>
        <w:t xml:space="preserve">к </w:t>
      </w:r>
      <w:r w:rsidR="0013373C" w:rsidRPr="00BD1FBD">
        <w:rPr>
          <w:rFonts w:ascii="Times New Roman" w:hAnsi="Times New Roman" w:cs="Times New Roman"/>
          <w:sz w:val="28"/>
          <w:szCs w:val="28"/>
        </w:rPr>
        <w:t>приказ</w:t>
      </w:r>
      <w:r w:rsidRPr="00BD1FBD">
        <w:rPr>
          <w:rFonts w:ascii="Times New Roman" w:hAnsi="Times New Roman" w:cs="Times New Roman"/>
          <w:sz w:val="28"/>
          <w:szCs w:val="28"/>
        </w:rPr>
        <w:t>у</w:t>
      </w:r>
      <w:r w:rsidR="0013373C" w:rsidRPr="00BD1FBD">
        <w:rPr>
          <w:rFonts w:ascii="Times New Roman" w:hAnsi="Times New Roman" w:cs="Times New Roman"/>
          <w:sz w:val="28"/>
          <w:szCs w:val="28"/>
        </w:rPr>
        <w:t xml:space="preserve"> УФНС России</w:t>
      </w:r>
    </w:p>
    <w:p w:rsidR="0013373C" w:rsidRPr="00BD1FBD" w:rsidRDefault="0013373C" w:rsidP="00BD1FBD">
      <w:pPr>
        <w:pStyle w:val="ConsPlusNormal"/>
        <w:ind w:left="12049"/>
        <w:rPr>
          <w:rFonts w:ascii="Times New Roman" w:hAnsi="Times New Roman" w:cs="Times New Roman"/>
          <w:sz w:val="28"/>
          <w:szCs w:val="28"/>
        </w:rPr>
      </w:pPr>
      <w:r w:rsidRPr="00BD1FBD">
        <w:rPr>
          <w:rFonts w:ascii="Times New Roman" w:hAnsi="Times New Roman" w:cs="Times New Roman"/>
          <w:sz w:val="28"/>
          <w:szCs w:val="28"/>
        </w:rPr>
        <w:t>по Псковской области</w:t>
      </w:r>
    </w:p>
    <w:p w:rsidR="00BD1FBD" w:rsidRPr="00536417" w:rsidRDefault="0013373C" w:rsidP="00BD1FBD">
      <w:pPr>
        <w:pStyle w:val="ConsPlusNormal"/>
        <w:ind w:left="12049"/>
        <w:rPr>
          <w:rFonts w:ascii="Times New Roman" w:hAnsi="Times New Roman" w:cs="Times New Roman"/>
          <w:sz w:val="28"/>
          <w:szCs w:val="28"/>
          <w:lang w:val="en-US"/>
        </w:rPr>
      </w:pPr>
      <w:r w:rsidRPr="00BD1FBD">
        <w:rPr>
          <w:rFonts w:ascii="Times New Roman" w:hAnsi="Times New Roman" w:cs="Times New Roman"/>
          <w:sz w:val="28"/>
          <w:szCs w:val="28"/>
        </w:rPr>
        <w:t xml:space="preserve">от </w:t>
      </w:r>
      <w:r w:rsidR="00536417">
        <w:rPr>
          <w:rFonts w:ascii="Times New Roman" w:hAnsi="Times New Roman" w:cs="Times New Roman"/>
          <w:sz w:val="28"/>
          <w:szCs w:val="28"/>
          <w:lang w:val="en-US"/>
        </w:rPr>
        <w:t>16.03.2022</w:t>
      </w:r>
      <w:bookmarkStart w:id="0" w:name="_GoBack"/>
      <w:bookmarkEnd w:id="0"/>
    </w:p>
    <w:p w:rsidR="0013373C" w:rsidRPr="00BD1FBD" w:rsidRDefault="0013373C" w:rsidP="00BD1FBD">
      <w:pPr>
        <w:pStyle w:val="ConsPlusNormal"/>
        <w:ind w:left="12049"/>
        <w:rPr>
          <w:rFonts w:ascii="Times New Roman" w:hAnsi="Times New Roman" w:cs="Times New Roman"/>
          <w:sz w:val="28"/>
          <w:szCs w:val="28"/>
        </w:rPr>
      </w:pPr>
      <w:r w:rsidRPr="00BD1FBD">
        <w:rPr>
          <w:rFonts w:ascii="Times New Roman" w:hAnsi="Times New Roman" w:cs="Times New Roman"/>
          <w:sz w:val="28"/>
          <w:szCs w:val="28"/>
        </w:rPr>
        <w:t xml:space="preserve">№ </w:t>
      </w:r>
      <w:r w:rsidR="00536417" w:rsidRPr="00536417">
        <w:rPr>
          <w:rFonts w:ascii="Times New Roman" w:hAnsi="Times New Roman" w:cs="Times New Roman"/>
          <w:sz w:val="28"/>
          <w:szCs w:val="28"/>
        </w:rPr>
        <w:t>2.1-02/027@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A92A1B" w:rsidRDefault="00A92A1B" w:rsidP="0013373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 </w:t>
      </w:r>
    </w:p>
    <w:p w:rsidR="0013373C" w:rsidRPr="0013373C" w:rsidRDefault="0013373C" w:rsidP="0013373C">
      <w:pPr>
        <w:pStyle w:val="ConsPlusTitle"/>
        <w:jc w:val="center"/>
        <w:rPr>
          <w:rFonts w:ascii="Times New Roman" w:hAnsi="Times New Roman" w:cs="Times New Roman"/>
        </w:rPr>
      </w:pPr>
      <w:r w:rsidRPr="0013373C">
        <w:rPr>
          <w:rFonts w:ascii="Times New Roman" w:hAnsi="Times New Roman" w:cs="Times New Roman"/>
        </w:rPr>
        <w:t>ПРОТИВОДЕЙСТВИЯ КОРРУПЦИИ УПРАВЛЕНИЯ ФЕДЕРАЛЬНОЙ НАЛОГОВОЙ СЛУЖБЫ ПО ПСКОВСКОЙ ОБЛАСТИ</w:t>
      </w:r>
    </w:p>
    <w:p w:rsidR="00FC14D3" w:rsidRDefault="0013373C" w:rsidP="0013373C">
      <w:pPr>
        <w:pStyle w:val="ConsPlusTitle"/>
        <w:jc w:val="center"/>
        <w:rPr>
          <w:rFonts w:ascii="Times New Roman" w:hAnsi="Times New Roman" w:cs="Times New Roman"/>
        </w:rPr>
      </w:pPr>
      <w:r w:rsidRPr="0013373C">
        <w:rPr>
          <w:rFonts w:ascii="Times New Roman" w:hAnsi="Times New Roman" w:cs="Times New Roman"/>
        </w:rPr>
        <w:t>НА 2021 - 2024 ГОДЫ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678"/>
        <w:gridCol w:w="2552"/>
        <w:gridCol w:w="1985"/>
        <w:gridCol w:w="6170"/>
      </w:tblGrid>
      <w:tr w:rsidR="00A45607" w:rsidRPr="00ED658E" w:rsidTr="00ED658E">
        <w:tc>
          <w:tcPr>
            <w:tcW w:w="634" w:type="dxa"/>
            <w:shd w:val="clear" w:color="auto" w:fill="auto"/>
            <w:vAlign w:val="center"/>
          </w:tcPr>
          <w:p w:rsidR="0020403B" w:rsidRPr="00ED658E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0403B" w:rsidRPr="00ED658E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20403B" w:rsidRPr="00ED658E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D658E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20403B" w:rsidRPr="00ED658E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D658E" w:rsidTr="00ED658E">
        <w:tc>
          <w:tcPr>
            <w:tcW w:w="634" w:type="dxa"/>
            <w:shd w:val="clear" w:color="auto" w:fill="auto"/>
          </w:tcPr>
          <w:p w:rsidR="0020403B" w:rsidRPr="00ED658E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5" w:type="dxa"/>
            <w:gridSpan w:val="4"/>
            <w:shd w:val="clear" w:color="auto" w:fill="auto"/>
            <w:vAlign w:val="center"/>
          </w:tcPr>
          <w:p w:rsidR="0020403B" w:rsidRPr="00ED658E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организаций, находящихся в ведении </w:t>
            </w:r>
            <w:r w:rsidR="00BB347C"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Федеральной налоговой службы по Псковской области</w:t>
            </w: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D658E" w:rsidTr="00ED658E">
        <w:trPr>
          <w:trHeight w:val="1744"/>
        </w:trPr>
        <w:tc>
          <w:tcPr>
            <w:tcW w:w="634" w:type="dxa"/>
            <w:shd w:val="clear" w:color="auto" w:fill="auto"/>
          </w:tcPr>
          <w:p w:rsidR="00390E37" w:rsidRPr="00ED658E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90E37" w:rsidRPr="00ED658E" w:rsidRDefault="00390E37" w:rsidP="00A92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BB347C" w:rsidRPr="00ED658E">
              <w:rPr>
                <w:rFonts w:ascii="Times New Roman" w:hAnsi="Times New Roman" w:cs="Times New Roman"/>
                <w:sz w:val="24"/>
                <w:szCs w:val="24"/>
              </w:rPr>
              <w:t>УФНС России по Псковской области (далее - Управление)</w:t>
            </w:r>
            <w:r w:rsidR="000400B8" w:rsidRPr="00ED6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90E37" w:rsidRPr="00ED658E" w:rsidRDefault="00453596" w:rsidP="00453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E6ADE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6ADE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33" w:rsidRPr="00ED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- 2024 гг.</w:t>
            </w:r>
          </w:p>
          <w:p w:rsidR="00390E37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уведомлений)</w:t>
            </w:r>
          </w:p>
        </w:tc>
        <w:tc>
          <w:tcPr>
            <w:tcW w:w="6170" w:type="dxa"/>
            <w:shd w:val="clear" w:color="auto" w:fill="auto"/>
          </w:tcPr>
          <w:p w:rsidR="00390E37" w:rsidRPr="00ED658E" w:rsidRDefault="00390E37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D658E" w:rsidRDefault="007A295E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D658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D658E" w:rsidRDefault="00390E37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D6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D658E" w:rsidTr="00ED658E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D658E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F0DA1" w:rsidRPr="00ED658E" w:rsidRDefault="00AF0DA1" w:rsidP="00A92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</w:t>
            </w:r>
            <w:r w:rsidR="00003A48" w:rsidRPr="00ED6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E6ADE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DE6ADE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DA1" w:rsidRPr="00ED658E" w:rsidRDefault="00AF0DA1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6ADE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6ADE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33" w:rsidRPr="00ED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- 2024 гг.</w:t>
            </w:r>
          </w:p>
          <w:p w:rsidR="00AF0DA1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уведомлений)</w:t>
            </w:r>
          </w:p>
        </w:tc>
        <w:tc>
          <w:tcPr>
            <w:tcW w:w="6170" w:type="dxa"/>
            <w:shd w:val="clear" w:color="auto" w:fill="auto"/>
          </w:tcPr>
          <w:p w:rsidR="00AF0DA1" w:rsidRPr="00ED658E" w:rsidRDefault="00AF0DA1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D658E" w:rsidRDefault="00AF0DA1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D658E" w:rsidRDefault="00AF0DA1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D658E" w:rsidTr="00ED658E">
        <w:tc>
          <w:tcPr>
            <w:tcW w:w="634" w:type="dxa"/>
            <w:shd w:val="clear" w:color="auto" w:fill="auto"/>
          </w:tcPr>
          <w:p w:rsidR="00166CC7" w:rsidRPr="00ED658E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66CC7" w:rsidRPr="00ED658E" w:rsidRDefault="00166CC7" w:rsidP="00A92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 w:rsidR="00DE6ADE" w:rsidRPr="00ED658E">
              <w:rPr>
                <w:rFonts w:ascii="Times New Roman" w:hAnsi="Times New Roman" w:cs="Times New Roman"/>
                <w:sz w:val="24"/>
                <w:szCs w:val="24"/>
              </w:rPr>
              <w:t>Псковской области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D65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</w:t>
            </w:r>
            <w:r w:rsidR="00DE6ADE" w:rsidRPr="00ED658E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D658E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D65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552" w:type="dxa"/>
            <w:shd w:val="clear" w:color="auto" w:fill="auto"/>
          </w:tcPr>
          <w:p w:rsidR="00DE6ADE" w:rsidRPr="00ED658E" w:rsidRDefault="00DE6ADE" w:rsidP="00DE6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66CC7" w:rsidRPr="00ED658E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D658E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CC7" w:rsidRPr="00ED658E" w:rsidRDefault="00166CC7" w:rsidP="0060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606C4D" w:rsidRPr="00ED658E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br/>
              <w:t>до 1</w:t>
            </w:r>
            <w:r w:rsidR="00606C4D" w:rsidRPr="00ED658E">
              <w:rPr>
                <w:rFonts w:ascii="Times New Roman" w:hAnsi="Times New Roman" w:cs="Times New Roman"/>
                <w:sz w:val="24"/>
                <w:szCs w:val="24"/>
              </w:rPr>
              <w:t>0 числа, месяца, следующего за отчетным кварталом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166CC7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D658E" w:rsidRDefault="00166CC7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ED658E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</w:t>
            </w:r>
            <w:r w:rsidR="00606C4D" w:rsidRPr="00ED658E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 в качестве будущего места работы.</w:t>
            </w:r>
          </w:p>
          <w:p w:rsidR="00166CC7" w:rsidRPr="00ED658E" w:rsidRDefault="00166CC7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</w:t>
            </w:r>
            <w:r w:rsidR="00003A48" w:rsidRPr="00ED658E">
              <w:rPr>
                <w:rFonts w:ascii="Times New Roman" w:eastAsiaTheme="minorHAnsi" w:hAnsi="Times New Roman"/>
                <w:sz w:val="24"/>
                <w:szCs w:val="24"/>
              </w:rPr>
              <w:t>ьнения с государственной службы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66CC7" w:rsidRPr="00ED658E" w:rsidRDefault="00166CC7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D658E" w:rsidRDefault="00166CC7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606C4D" w:rsidRPr="00ED658E">
              <w:rPr>
                <w:rFonts w:ascii="Times New Roman" w:hAnsi="Times New Roman"/>
                <w:sz w:val="24"/>
                <w:szCs w:val="24"/>
              </w:rPr>
              <w:t>Псковской области</w:t>
            </w: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667A" w:rsidRPr="00ED658E" w:rsidRDefault="00DC667A" w:rsidP="00A92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D658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="008C08B7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721F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B7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назначаемых на должность и освобождаемых от должности руководителем Управления,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DC667A" w:rsidRPr="00ED658E" w:rsidRDefault="00606C4D" w:rsidP="0060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B721F" w:rsidRPr="00ED658E" w:rsidRDefault="00DB721F" w:rsidP="0000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B721F" w:rsidRPr="00ED658E" w:rsidRDefault="00DB721F" w:rsidP="0000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33" w:rsidRPr="00ED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- 2024 гг.</w:t>
            </w:r>
          </w:p>
          <w:p w:rsidR="00DC667A" w:rsidRPr="00ED658E" w:rsidRDefault="00DB721F" w:rsidP="0000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(по факту поступления уведомлений)</w:t>
            </w:r>
          </w:p>
        </w:tc>
        <w:tc>
          <w:tcPr>
            <w:tcW w:w="6170" w:type="dxa"/>
            <w:shd w:val="clear" w:color="auto" w:fill="auto"/>
          </w:tcPr>
          <w:p w:rsidR="00AB3EF6" w:rsidRPr="00ED658E" w:rsidRDefault="00AB3EF6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D658E" w:rsidRDefault="00AB3EF6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D658E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ED658E" w:rsidRDefault="0053319B" w:rsidP="00ED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1B3019" w:rsidRPr="00ED658E" w:rsidTr="00ED658E">
        <w:tc>
          <w:tcPr>
            <w:tcW w:w="634" w:type="dxa"/>
            <w:shd w:val="clear" w:color="auto" w:fill="auto"/>
          </w:tcPr>
          <w:p w:rsidR="001B3019" w:rsidRPr="00ED658E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3019" w:rsidRPr="00ED658E" w:rsidRDefault="0035733C" w:rsidP="00A92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служащих, назначаемых на должность и освобождаемых от должности руководителем Управления,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1B3019" w:rsidRPr="00ED658E" w:rsidRDefault="003573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35733C" w:rsidRPr="00ED658E" w:rsidRDefault="0035733C" w:rsidP="00357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733C" w:rsidRPr="00ED658E" w:rsidRDefault="0035733C" w:rsidP="00357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33" w:rsidRPr="00ED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- 2024 гг.</w:t>
            </w:r>
          </w:p>
          <w:p w:rsidR="001B3019" w:rsidRPr="00ED658E" w:rsidRDefault="0035733C" w:rsidP="00357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(по факту поступления уведомлений)</w:t>
            </w:r>
          </w:p>
        </w:tc>
        <w:tc>
          <w:tcPr>
            <w:tcW w:w="6170" w:type="dxa"/>
            <w:shd w:val="clear" w:color="auto" w:fill="auto"/>
          </w:tcPr>
          <w:p w:rsidR="001B3019" w:rsidRPr="00ED658E" w:rsidRDefault="0053319B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D658E" w:rsidRDefault="005440E8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D658E" w:rsidRDefault="0053319B" w:rsidP="006143F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D658E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D658E" w:rsidRDefault="00CE4025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 w:rsidRPr="00ED658E">
              <w:rPr>
                <w:rFonts w:ascii="Times New Roman" w:eastAsiaTheme="minorHAnsi" w:hAnsi="Times New Roman" w:cs="Times New Roman"/>
                <w:sz w:val="24"/>
                <w:szCs w:val="24"/>
              </w:rPr>
              <w:t>заседания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D658E" w:rsidRDefault="005440E8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D65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ED658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667A" w:rsidRPr="00ED658E" w:rsidRDefault="00DC667A" w:rsidP="00407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552" w:type="dxa"/>
            <w:shd w:val="clear" w:color="auto" w:fill="auto"/>
          </w:tcPr>
          <w:p w:rsidR="00B067CF" w:rsidRPr="00ED658E" w:rsidRDefault="00B067CF" w:rsidP="00B0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DC667A" w:rsidRPr="00ED658E" w:rsidRDefault="00B067CF" w:rsidP="00B0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D658E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D658E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D658E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DC667A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работниками  ФНС России обязанности по представлению сведений о доходах.</w:t>
            </w:r>
          </w:p>
          <w:p w:rsidR="00DC667A" w:rsidRPr="00ED658E" w:rsidRDefault="00DC667A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667A" w:rsidRPr="00ED658E" w:rsidRDefault="00DC667A" w:rsidP="00407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064E92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552" w:type="dxa"/>
            <w:shd w:val="clear" w:color="auto" w:fill="auto"/>
          </w:tcPr>
          <w:p w:rsidR="00DC667A" w:rsidRPr="00ED658E" w:rsidRDefault="00064E9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985" w:type="dxa"/>
            <w:shd w:val="clear" w:color="auto" w:fill="auto"/>
          </w:tcPr>
          <w:p w:rsidR="00DC667A" w:rsidRPr="00ED658E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D658E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D658E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D658E" w:rsidRDefault="00777A3C" w:rsidP="0060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</w:t>
            </w:r>
            <w:r w:rsidR="00064E92"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2024 г.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FC6E80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C667A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начальникам </w:t>
            </w:r>
            <w:proofErr w:type="gramStart"/>
            <w:r w:rsidR="00DC667A" w:rsidRPr="00ED658E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="00DC667A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064E92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C667A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ED658E" w:rsidRDefault="00DC667A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D658E" w:rsidRDefault="00DC667A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D658E" w:rsidTr="00ED658E">
        <w:tc>
          <w:tcPr>
            <w:tcW w:w="634" w:type="dxa"/>
            <w:shd w:val="clear" w:color="auto" w:fill="auto"/>
          </w:tcPr>
          <w:p w:rsidR="00777A3C" w:rsidRPr="00ED658E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77A3C" w:rsidRPr="00ED658E" w:rsidRDefault="00777A3C" w:rsidP="00407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</w:t>
            </w:r>
            <w:r w:rsidR="00064E92" w:rsidRPr="00ED658E">
              <w:rPr>
                <w:rFonts w:ascii="Times New Roman" w:hAnsi="Times New Roman" w:cs="Times New Roman"/>
                <w:sz w:val="24"/>
                <w:szCs w:val="24"/>
              </w:rPr>
              <w:t>руководителя Управления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</w:t>
            </w:r>
            <w:r w:rsidR="004B6D09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 Межрайонных ИФНС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 w:rsidR="00064E92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77A3C" w:rsidRPr="00ED658E" w:rsidRDefault="00064E9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985" w:type="dxa"/>
            <w:shd w:val="clear" w:color="auto" w:fill="auto"/>
          </w:tcPr>
          <w:p w:rsidR="00777A3C" w:rsidRPr="00ED658E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D658E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D658E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D658E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6170" w:type="dxa"/>
            <w:shd w:val="clear" w:color="auto" w:fill="auto"/>
          </w:tcPr>
          <w:p w:rsidR="00777A3C" w:rsidRPr="00ED658E" w:rsidRDefault="00FC6E80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4B6D09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3C" w:rsidRPr="00ED65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B6D09" w:rsidRPr="00ED65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77A3C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09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77A3C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</w:t>
            </w:r>
            <w:r w:rsidR="004B6D09" w:rsidRPr="00ED658E">
              <w:rPr>
                <w:rFonts w:ascii="Times New Roman" w:hAnsi="Times New Roman" w:cs="Times New Roman"/>
                <w:sz w:val="24"/>
                <w:szCs w:val="24"/>
              </w:rPr>
              <w:t>Межрайонных ИФНС, назначаемых на должность и освобождаемых от должности руководителем Управления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3C" w:rsidRPr="00ED658E" w:rsidRDefault="00777A3C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D658E" w:rsidRDefault="00777A3C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D658E" w:rsidRDefault="00777A3C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46" w:rsidRPr="00ED658E" w:rsidTr="00ED658E">
        <w:tc>
          <w:tcPr>
            <w:tcW w:w="634" w:type="dxa"/>
            <w:shd w:val="clear" w:color="auto" w:fill="auto"/>
          </w:tcPr>
          <w:p w:rsidR="00B05546" w:rsidRPr="00ED658E" w:rsidRDefault="00B0554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5546" w:rsidRPr="00ED658E" w:rsidRDefault="00B05546" w:rsidP="00B0554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личной заинтересованности государственных служащих Управления при осуществлении закупок, </w:t>
            </w:r>
            <w:proofErr w:type="gramStart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B05546" w:rsidRPr="00ED658E" w:rsidRDefault="00B05546" w:rsidP="007F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</w:tc>
        <w:tc>
          <w:tcPr>
            <w:tcW w:w="1985" w:type="dxa"/>
            <w:shd w:val="clear" w:color="auto" w:fill="auto"/>
          </w:tcPr>
          <w:p w:rsidR="00B05546" w:rsidRPr="00ED658E" w:rsidRDefault="00B05546" w:rsidP="007F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05546" w:rsidRPr="00ED658E" w:rsidRDefault="00B05546" w:rsidP="00F6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33" w:rsidRPr="00ED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D4F9F" w:rsidRPr="00ED6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170" w:type="dxa"/>
            <w:shd w:val="clear" w:color="auto" w:fill="auto"/>
          </w:tcPr>
          <w:p w:rsidR="00B05546" w:rsidRPr="00ED658E" w:rsidRDefault="00B05546" w:rsidP="006143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процедур, связанных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осуществлением закупок товаров, работ, услуг для нужд </w:t>
            </w:r>
            <w:r w:rsidR="00FD4F9F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660F5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и Межрайонных ИФНС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5" w:type="dxa"/>
            <w:gridSpan w:val="4"/>
            <w:shd w:val="clear" w:color="auto" w:fill="auto"/>
            <w:vAlign w:val="center"/>
          </w:tcPr>
          <w:p w:rsidR="00DC667A" w:rsidRPr="00ED658E" w:rsidRDefault="00DC667A" w:rsidP="006143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0B7885"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667A" w:rsidRPr="00ED658E" w:rsidRDefault="00DC667A" w:rsidP="00A92A1B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Представить в</w:t>
            </w:r>
            <w:r w:rsidR="000B7885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правоприменительную практику, связанную с реализацией Федерального закона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декабря 2012 г. № 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C667A" w:rsidRPr="00ED658E" w:rsidRDefault="000B788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20 апреля 2023 г.</w:t>
            </w:r>
          </w:p>
          <w:p w:rsidR="00DC667A" w:rsidRPr="00ED658E" w:rsidRDefault="00DC667A" w:rsidP="00F6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(или в срок в соответствии с запросом </w:t>
            </w:r>
            <w:r w:rsidR="000B7885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="000B7885" w:rsidRPr="00ED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33" w:rsidRPr="00ED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-2024 годы)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7B78BF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 w:rsidR="00DC667A" w:rsidRPr="00ED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>для включения в обзор правоприменительной практики и в методические рекомендации</w:t>
            </w:r>
            <w:r w:rsidR="00DC667A" w:rsidRPr="00ED658E">
              <w:rPr>
                <w:rFonts w:ascii="Times New Roman" w:hAnsi="Times New Roman"/>
                <w:sz w:val="24"/>
                <w:szCs w:val="24"/>
              </w:rPr>
              <w:t>, связанн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>ые</w:t>
            </w:r>
            <w:r w:rsidR="00DC667A" w:rsidRPr="00ED658E">
              <w:rPr>
                <w:rFonts w:ascii="Times New Roman" w:hAnsi="Times New Roman"/>
                <w:sz w:val="24"/>
                <w:szCs w:val="24"/>
              </w:rPr>
              <w:t xml:space="preserve"> с реализацией Федерального закона от 3 декабря 2012 г. № 230-ФЗ в налоговых </w:t>
            </w:r>
            <w:r w:rsidR="00DC667A" w:rsidRPr="00ED658E">
              <w:rPr>
                <w:rFonts w:ascii="Times New Roman" w:hAnsi="Times New Roman"/>
                <w:sz w:val="24"/>
                <w:szCs w:val="24"/>
              </w:rPr>
              <w:lastRenderedPageBreak/>
              <w:t>органах.</w:t>
            </w:r>
          </w:p>
          <w:p w:rsidR="00DC667A" w:rsidRPr="00ED658E" w:rsidRDefault="00DC667A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DF4701" w:rsidRPr="00ED658E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</w:tr>
      <w:tr w:rsidR="00DC667A" w:rsidRPr="00ED658E" w:rsidTr="00ED658E">
        <w:tc>
          <w:tcPr>
            <w:tcW w:w="634" w:type="dxa"/>
            <w:vMerge w:val="restart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C667A" w:rsidRPr="00ED658E" w:rsidRDefault="00DC667A" w:rsidP="00242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B78BF" w:rsidRPr="00ED658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242347" w:rsidRPr="00ED658E">
              <w:rPr>
                <w:rFonts w:ascii="Times New Roman" w:hAnsi="Times New Roman"/>
                <w:sz w:val="24"/>
                <w:szCs w:val="24"/>
              </w:rPr>
              <w:t xml:space="preserve"> и Межрайонных ИФНС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7B78BF" w:rsidRPr="00ED658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F37E1" w:rsidRPr="00ED658E" w:rsidRDefault="007B78B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D658E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DC667A" w:rsidP="00614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 w:rsidRPr="00ED6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D658E" w:rsidTr="00ED658E">
        <w:tc>
          <w:tcPr>
            <w:tcW w:w="634" w:type="dxa"/>
            <w:vMerge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C667A" w:rsidRPr="00ED658E" w:rsidRDefault="00DC667A" w:rsidP="00407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667A" w:rsidRPr="00ED658E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D658E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D658E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D658E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DC667A" w:rsidP="00614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>Сводный доклад о результатах анализа сведений о доходах, расходах, об имуществе и обязательствах имуществен</w:t>
            </w:r>
            <w:r w:rsidR="00242347" w:rsidRPr="00ED658E">
              <w:rPr>
                <w:rFonts w:ascii="Times New Roman" w:hAnsi="Times New Roman"/>
                <w:sz w:val="24"/>
                <w:szCs w:val="24"/>
              </w:rPr>
              <w:t>ного характера за отчетный год.</w:t>
            </w: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87015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DC667A" w:rsidRPr="00ED658E" w:rsidRDefault="00DC667A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7B78BF" w:rsidRPr="00ED658E">
              <w:rPr>
                <w:rFonts w:ascii="Times New Roman" w:hAnsi="Times New Roman" w:cs="Times New Roman"/>
                <w:sz w:val="24"/>
                <w:szCs w:val="24"/>
              </w:rPr>
              <w:t>региональном подразделе официального сайта ФНС России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, посвященном</w:t>
            </w:r>
            <w:r w:rsidR="007B78BF" w:rsidRPr="00ED65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коррупции</w:t>
            </w:r>
            <w:r w:rsidR="0087015C" w:rsidRPr="00ED6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мерах по предупреждению коррупции, а также еж</w:t>
            </w:r>
            <w:r w:rsidR="006143F4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емесячный мониторинг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содержания данного подраздела.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B1953" w:rsidRPr="00ED658E" w:rsidRDefault="007B78B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работы с налогоплательщиками</w:t>
            </w:r>
          </w:p>
        </w:tc>
        <w:tc>
          <w:tcPr>
            <w:tcW w:w="1985" w:type="dxa"/>
            <w:shd w:val="clear" w:color="auto" w:fill="auto"/>
          </w:tcPr>
          <w:p w:rsidR="0087015C" w:rsidRPr="00ED658E" w:rsidRDefault="0087015C" w:rsidP="00870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667A" w:rsidRPr="00ED658E" w:rsidRDefault="0087015C" w:rsidP="00F63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333" w:rsidRPr="00ED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- 2024 гг. (ежемесячный мониторинг актуальности размещенной информации)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87015C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br/>
              <w:t>о деятельности Управления и подведомственных инспекций.</w:t>
            </w: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667A" w:rsidRPr="00ED658E" w:rsidRDefault="00DC667A" w:rsidP="0040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  <w:r w:rsidR="00DF4701"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</w:t>
            </w:r>
            <w:r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антикоррупционных мер в </w:t>
            </w:r>
            <w:r w:rsidR="005966C7"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Управлении</w:t>
            </w:r>
            <w:r w:rsidR="00F63333"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5966C7"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6C7" w:rsidRPr="00ED658E">
              <w:rPr>
                <w:rFonts w:ascii="Times New Roman" w:hAnsi="Times New Roman"/>
                <w:sz w:val="24"/>
                <w:szCs w:val="24"/>
              </w:rPr>
              <w:t>Межрайонных ИФНС</w:t>
            </w:r>
            <w:r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ED658E" w:rsidRDefault="00DC667A" w:rsidP="0040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C667A" w:rsidRPr="00ED658E" w:rsidRDefault="005966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D658E" w:rsidRDefault="00C74151" w:rsidP="00C74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DC667A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C74151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74151" w:rsidRPr="00ED658E">
              <w:rPr>
                <w:rFonts w:ascii="Times New Roman" w:hAnsi="Times New Roman" w:cs="Times New Roman"/>
                <w:sz w:val="24"/>
                <w:szCs w:val="24"/>
              </w:rPr>
              <w:t>Межрайонных ИФНС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ED658E" w:rsidRDefault="00DC667A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D658E" w:rsidRDefault="00DC667A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C74151" w:rsidRPr="00ED658E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 в </w:t>
            </w:r>
            <w:r w:rsidR="00DF4701" w:rsidRPr="00ED658E">
              <w:rPr>
                <w:rFonts w:ascii="Times New Roman" w:hAnsi="Times New Roman"/>
                <w:sz w:val="24"/>
                <w:szCs w:val="24"/>
              </w:rPr>
              <w:t>Управлении и Межрайонных ИФНС</w:t>
            </w:r>
            <w:r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667A" w:rsidRPr="00ED658E" w:rsidRDefault="00DC667A" w:rsidP="0040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деятельности </w:t>
            </w:r>
            <w:r w:rsidR="00C74151" w:rsidRPr="00ED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подразделения по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 w:rsidR="00C74151" w:rsidRPr="00ED658E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 коррупционных и иных правонарушений </w:t>
            </w:r>
            <w:r w:rsidR="00C74151" w:rsidRPr="00ED658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C667A" w:rsidRPr="00ED658E" w:rsidRDefault="002B15DD" w:rsidP="002B1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D658E" w:rsidRDefault="00DC667A" w:rsidP="002B1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B15DD" w:rsidRPr="00ED6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5DD" w:rsidRPr="00ED658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6170" w:type="dxa"/>
            <w:shd w:val="clear" w:color="auto" w:fill="auto"/>
          </w:tcPr>
          <w:p w:rsidR="00DC667A" w:rsidRPr="00ED658E" w:rsidRDefault="00DC667A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</w:t>
            </w:r>
            <w:r w:rsidR="002B15DD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коррупционных и иных правонарушений </w:t>
            </w:r>
            <w:r w:rsidR="002B15DD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Управления и  Межрайонных ИФНС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ED658E" w:rsidRDefault="00DC667A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F4" w:rsidRPr="00ED658E" w:rsidRDefault="00DC667A" w:rsidP="00ED6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7779CA" w:rsidRPr="00ED658E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результатов проведенной оценки.</w:t>
            </w:r>
          </w:p>
        </w:tc>
      </w:tr>
      <w:tr w:rsidR="00DC667A" w:rsidRPr="00ED658E" w:rsidTr="00ED658E">
        <w:tc>
          <w:tcPr>
            <w:tcW w:w="634" w:type="dxa"/>
            <w:shd w:val="clear" w:color="auto" w:fill="auto"/>
          </w:tcPr>
          <w:p w:rsidR="00DC667A" w:rsidRPr="00ED658E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5" w:type="dxa"/>
            <w:gridSpan w:val="4"/>
            <w:shd w:val="clear" w:color="auto" w:fill="auto"/>
          </w:tcPr>
          <w:p w:rsidR="00DC667A" w:rsidRPr="00ED658E" w:rsidRDefault="00DC667A" w:rsidP="006143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7779CA"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с институтами гражданского общества и гражданами, обеспечение доступности информа</w:t>
            </w:r>
            <w:r w:rsidR="00003A48"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ции о деятельности Управления</w:t>
            </w:r>
          </w:p>
          <w:p w:rsidR="006143F4" w:rsidRPr="00ED658E" w:rsidRDefault="006143F4" w:rsidP="006143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74C" w:rsidRPr="00ED658E" w:rsidTr="00ED658E">
        <w:tc>
          <w:tcPr>
            <w:tcW w:w="634" w:type="dxa"/>
            <w:shd w:val="clear" w:color="auto" w:fill="auto"/>
          </w:tcPr>
          <w:p w:rsidR="009E374C" w:rsidRPr="00ED658E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E374C" w:rsidRPr="00ED658E" w:rsidRDefault="009E374C" w:rsidP="006143F4">
            <w:pPr>
              <w:pStyle w:val="Default"/>
            </w:pPr>
            <w:r w:rsidRPr="00ED658E">
              <w:t xml:space="preserve">Разработка и утверждение Ведомственного плана </w:t>
            </w:r>
            <w:r w:rsidR="00FD03AB" w:rsidRPr="00ED658E">
              <w:t>Управления</w:t>
            </w:r>
            <w:r w:rsidRPr="00ED658E">
              <w:t xml:space="preserve"> по реализации Концепции открытости</w:t>
            </w:r>
            <w:r w:rsidR="00B00825" w:rsidRPr="00ED658E">
              <w:t xml:space="preserve"> федеральных органов исполнительной власти </w:t>
            </w:r>
            <w:r w:rsidRPr="00ED658E">
              <w:t>на год.</w:t>
            </w:r>
          </w:p>
        </w:tc>
        <w:tc>
          <w:tcPr>
            <w:tcW w:w="2552" w:type="dxa"/>
            <w:shd w:val="clear" w:color="auto" w:fill="auto"/>
          </w:tcPr>
          <w:p w:rsidR="00B00825" w:rsidRPr="00ED658E" w:rsidRDefault="00B0082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</w:t>
            </w:r>
          </w:p>
          <w:p w:rsidR="009E374C" w:rsidRPr="00ED658E" w:rsidRDefault="006143F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74C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</w:p>
          <w:p w:rsidR="009E374C" w:rsidRPr="00ED658E" w:rsidRDefault="00FD03AB" w:rsidP="00284EC9">
            <w:pPr>
              <w:pStyle w:val="Default"/>
              <w:jc w:val="center"/>
            </w:pPr>
            <w:r w:rsidRPr="00ED658E"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ED658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2022 г.,</w:t>
            </w:r>
          </w:p>
          <w:p w:rsidR="009E374C" w:rsidRPr="00ED658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2023 г.,</w:t>
            </w:r>
          </w:p>
          <w:p w:rsidR="009E374C" w:rsidRPr="00ED658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2024 г.</w:t>
            </w:r>
          </w:p>
        </w:tc>
        <w:tc>
          <w:tcPr>
            <w:tcW w:w="6170" w:type="dxa"/>
            <w:shd w:val="clear" w:color="auto" w:fill="auto"/>
          </w:tcPr>
          <w:p w:rsidR="009E374C" w:rsidRPr="00ED658E" w:rsidRDefault="009E374C" w:rsidP="006143F4">
            <w:pPr>
              <w:pStyle w:val="Default"/>
            </w:pPr>
            <w:r w:rsidRPr="00ED658E">
              <w:t xml:space="preserve">Приказ </w:t>
            </w:r>
            <w:r w:rsidR="00FD03AB" w:rsidRPr="00ED658E">
              <w:t>по Управлению</w:t>
            </w:r>
            <w:r w:rsidRPr="00ED658E">
              <w:t xml:space="preserve"> «О Ведомственном плане </w:t>
            </w:r>
            <w:r w:rsidR="00FD03AB" w:rsidRPr="00ED658E">
              <w:t>У</w:t>
            </w:r>
            <w:r w:rsidRPr="00ED658E">
              <w:t>ФНС России</w:t>
            </w:r>
            <w:r w:rsidR="00FD03AB" w:rsidRPr="00ED658E">
              <w:t xml:space="preserve"> по Псковской области</w:t>
            </w:r>
            <w:r w:rsidRPr="00ED658E">
              <w:t xml:space="preserve"> по реализации Концепции открытости федеральных органов исполнительной власти» на плановый период.</w:t>
            </w:r>
          </w:p>
          <w:p w:rsidR="009E374C" w:rsidRPr="00ED658E" w:rsidRDefault="009E374C" w:rsidP="006143F4">
            <w:pPr>
              <w:pStyle w:val="Default"/>
            </w:pPr>
          </w:p>
          <w:p w:rsidR="00D17EF6" w:rsidRPr="00ED658E" w:rsidRDefault="009E374C" w:rsidP="00ED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 w:rsidR="00B00825" w:rsidRPr="00ED658E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9E374C" w:rsidRPr="00ED658E" w:rsidTr="00ED658E">
        <w:tc>
          <w:tcPr>
            <w:tcW w:w="634" w:type="dxa"/>
            <w:shd w:val="clear" w:color="auto" w:fill="auto"/>
          </w:tcPr>
          <w:p w:rsidR="009E374C" w:rsidRPr="00ED658E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7EF6" w:rsidRPr="00ED658E" w:rsidRDefault="00B00825" w:rsidP="00ED6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Размещение в региональном подразделе официального сайта ФНС России в информационно-телекоммуникационной сети «Интернет» (www.nalog.gov.ru) сведений о доходах, расходах, об имуществе и обязательствах имущественного характера, представленных гражданскими служащими Управления</w:t>
            </w:r>
            <w:r w:rsidR="009E374C" w:rsidRPr="00ED6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4C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назначаемыми на должность и освобождаемыми от долж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ности руководителем ФНС России.</w:t>
            </w:r>
          </w:p>
        </w:tc>
        <w:tc>
          <w:tcPr>
            <w:tcW w:w="2552" w:type="dxa"/>
            <w:shd w:val="clear" w:color="auto" w:fill="auto"/>
          </w:tcPr>
          <w:p w:rsidR="009E374C" w:rsidRPr="00ED658E" w:rsidRDefault="00B0082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информационных технологий</w:t>
            </w:r>
          </w:p>
        </w:tc>
        <w:tc>
          <w:tcPr>
            <w:tcW w:w="1985" w:type="dxa"/>
            <w:shd w:val="clear" w:color="auto" w:fill="auto"/>
          </w:tcPr>
          <w:p w:rsidR="009E374C" w:rsidRPr="00ED658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D658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6170" w:type="dxa"/>
            <w:shd w:val="clear" w:color="auto" w:fill="auto"/>
          </w:tcPr>
          <w:p w:rsidR="009E374C" w:rsidRPr="00ED658E" w:rsidRDefault="009E374C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размещены </w:t>
            </w:r>
            <w:r w:rsidR="00B00825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региональном подразделе официального сайта ФНС России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(</w:t>
            </w:r>
            <w:hyperlink r:id="rId9" w:history="1">
              <w:r w:rsidRPr="00ED65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ED65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ED65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D65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приказа Минтруда России от 07.10.2013 N 530н.</w:t>
            </w:r>
          </w:p>
        </w:tc>
      </w:tr>
      <w:tr w:rsidR="009E374C" w:rsidRPr="00ED658E" w:rsidTr="00ED658E">
        <w:tc>
          <w:tcPr>
            <w:tcW w:w="634" w:type="dxa"/>
            <w:shd w:val="clear" w:color="auto" w:fill="auto"/>
          </w:tcPr>
          <w:p w:rsidR="009E374C" w:rsidRPr="00ED658E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7EF6" w:rsidRPr="00ED658E" w:rsidRDefault="009E374C" w:rsidP="00ED65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и организаций по вопросам противодействия коррупции, в </w:t>
            </w:r>
            <w:proofErr w:type="spellStart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 w:rsidR="00211B95" w:rsidRPr="00ED65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 w:rsidRPr="00ED6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 w:rsidRPr="00ED65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 w:rsidRPr="00ED6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2552" w:type="dxa"/>
            <w:shd w:val="clear" w:color="auto" w:fill="auto"/>
          </w:tcPr>
          <w:p w:rsidR="009E374C" w:rsidRPr="00ED658E" w:rsidRDefault="005325F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 </w:t>
            </w:r>
          </w:p>
          <w:p w:rsidR="009E374C" w:rsidRPr="00ED658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D658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ED658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6170" w:type="dxa"/>
            <w:shd w:val="clear" w:color="auto" w:fill="auto"/>
          </w:tcPr>
          <w:p w:rsidR="009E374C" w:rsidRPr="00ED658E" w:rsidRDefault="009E374C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ФНС России по результатам работы.</w:t>
            </w:r>
          </w:p>
          <w:p w:rsidR="009E374C" w:rsidRPr="00ED658E" w:rsidRDefault="009E374C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D658E" w:rsidTr="00ED658E">
        <w:tc>
          <w:tcPr>
            <w:tcW w:w="634" w:type="dxa"/>
            <w:shd w:val="clear" w:color="auto" w:fill="auto"/>
          </w:tcPr>
          <w:p w:rsidR="009E374C" w:rsidRPr="00ED658E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5" w:type="dxa"/>
            <w:gridSpan w:val="4"/>
            <w:shd w:val="clear" w:color="auto" w:fill="auto"/>
            <w:vAlign w:val="center"/>
          </w:tcPr>
          <w:p w:rsidR="009E374C" w:rsidRPr="00ED658E" w:rsidRDefault="009E374C" w:rsidP="006143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6143F4"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2573DC" w:rsidRPr="00ED658E" w:rsidTr="00ED658E">
        <w:tc>
          <w:tcPr>
            <w:tcW w:w="634" w:type="dxa"/>
            <w:shd w:val="clear" w:color="auto" w:fill="auto"/>
          </w:tcPr>
          <w:p w:rsidR="002573DC" w:rsidRPr="00ED658E" w:rsidRDefault="002573DC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573DC" w:rsidRPr="00ED658E" w:rsidRDefault="002573DC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уполномоченными подразделениями </w:t>
            </w:r>
            <w:r w:rsidR="00DA378C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552" w:type="dxa"/>
            <w:shd w:val="clear" w:color="auto" w:fill="auto"/>
          </w:tcPr>
          <w:p w:rsidR="002573DC" w:rsidRPr="00ED658E" w:rsidRDefault="002573DC" w:rsidP="00257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985" w:type="dxa"/>
            <w:shd w:val="clear" w:color="auto" w:fill="auto"/>
          </w:tcPr>
          <w:p w:rsidR="002573DC" w:rsidRPr="00ED658E" w:rsidRDefault="002573DC" w:rsidP="007F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6170" w:type="dxa"/>
            <w:shd w:val="clear" w:color="auto" w:fill="auto"/>
          </w:tcPr>
          <w:p w:rsidR="002573DC" w:rsidRPr="00ED658E" w:rsidRDefault="002573DC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Минимизация рисков совершения коррупционных правонарушений при планировании и проведении выездных и камеральных налоговых проверок.</w:t>
            </w:r>
          </w:p>
        </w:tc>
      </w:tr>
      <w:tr w:rsidR="002573DC" w:rsidRPr="00ED658E" w:rsidTr="00ED658E">
        <w:tc>
          <w:tcPr>
            <w:tcW w:w="634" w:type="dxa"/>
            <w:shd w:val="clear" w:color="auto" w:fill="auto"/>
          </w:tcPr>
          <w:p w:rsidR="002573DC" w:rsidRPr="00ED658E" w:rsidRDefault="002573DC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573DC" w:rsidRPr="00ED658E" w:rsidRDefault="002573DC" w:rsidP="006143F4">
            <w:pPr>
              <w:pStyle w:val="Default"/>
              <w:rPr>
                <w:color w:val="auto"/>
              </w:rPr>
            </w:pPr>
            <w:r w:rsidRPr="00ED658E">
              <w:rPr>
                <w:color w:val="auto"/>
              </w:rPr>
              <w:t xml:space="preserve">Управление инцидентами в </w:t>
            </w:r>
            <w:r w:rsidR="00DA378C" w:rsidRPr="00ED658E">
              <w:rPr>
                <w:color w:val="auto"/>
              </w:rPr>
              <w:t>Управлении</w:t>
            </w:r>
            <w:r w:rsidRPr="00ED658E">
              <w:rPr>
                <w:color w:val="auto"/>
              </w:rPr>
              <w:t xml:space="preserve"> в части правонарушений со стороны </w:t>
            </w:r>
            <w:r w:rsidR="00DA378C" w:rsidRPr="00ED658E">
              <w:rPr>
                <w:color w:val="auto"/>
              </w:rPr>
              <w:t>работников</w:t>
            </w:r>
            <w:r w:rsidRPr="00ED658E">
              <w:rPr>
                <w:color w:val="auto"/>
              </w:rPr>
              <w:t>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552" w:type="dxa"/>
            <w:shd w:val="clear" w:color="auto" w:fill="auto"/>
          </w:tcPr>
          <w:p w:rsidR="002573DC" w:rsidRPr="00ED658E" w:rsidRDefault="002573DC" w:rsidP="007F4B4E">
            <w:pPr>
              <w:pStyle w:val="Default"/>
              <w:jc w:val="center"/>
              <w:rPr>
                <w:color w:val="auto"/>
              </w:rPr>
            </w:pPr>
            <w:r w:rsidRPr="00ED658E"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2573DC" w:rsidRPr="00ED658E" w:rsidRDefault="002573DC" w:rsidP="007F4B4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2573DC" w:rsidRPr="00ED658E" w:rsidRDefault="002573DC" w:rsidP="007F4B4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2573DC" w:rsidRPr="00ED658E" w:rsidRDefault="00A5118F" w:rsidP="007F4B4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</w:t>
            </w:r>
          </w:p>
          <w:p w:rsidR="002573DC" w:rsidRPr="00ED658E" w:rsidRDefault="002573DC" w:rsidP="007F4B4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</w:tcPr>
          <w:p w:rsidR="002573DC" w:rsidRPr="00ED658E" w:rsidRDefault="002573DC" w:rsidP="006143F4">
            <w:pPr>
              <w:pStyle w:val="Default"/>
              <w:rPr>
                <w:color w:val="auto"/>
              </w:rPr>
            </w:pPr>
            <w:r w:rsidRPr="00ED658E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D658E" w:rsidTr="00ED658E">
        <w:tc>
          <w:tcPr>
            <w:tcW w:w="634" w:type="dxa"/>
            <w:shd w:val="clear" w:color="auto" w:fill="auto"/>
          </w:tcPr>
          <w:p w:rsidR="002F6021" w:rsidRPr="00ED658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F6021" w:rsidRPr="00ED658E" w:rsidRDefault="002F6021" w:rsidP="006143F4">
            <w:pPr>
              <w:pStyle w:val="Default"/>
            </w:pPr>
            <w:r w:rsidRPr="00ED658E">
              <w:t xml:space="preserve">Развитие системы управления инцидентами информационной безопасности в </w:t>
            </w:r>
            <w:r w:rsidR="00D91D06" w:rsidRPr="00ED658E">
              <w:t>Управлении</w:t>
            </w:r>
          </w:p>
        </w:tc>
        <w:tc>
          <w:tcPr>
            <w:tcW w:w="2552" w:type="dxa"/>
            <w:shd w:val="clear" w:color="auto" w:fill="auto"/>
          </w:tcPr>
          <w:p w:rsidR="001A1389" w:rsidRPr="00ED658E" w:rsidRDefault="00D91D06" w:rsidP="00284EC9">
            <w:pPr>
              <w:pStyle w:val="Default"/>
              <w:jc w:val="center"/>
            </w:pPr>
            <w:r w:rsidRPr="00ED658E">
              <w:t>отдел</w:t>
            </w:r>
            <w:r w:rsidR="002F6021" w:rsidRPr="00ED658E">
              <w:t xml:space="preserve"> </w:t>
            </w:r>
            <w:r w:rsidR="001A1389" w:rsidRPr="00ED658E">
              <w:t xml:space="preserve">информационной безопасности </w:t>
            </w:r>
          </w:p>
          <w:p w:rsidR="002F6021" w:rsidRPr="00ED658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F6021" w:rsidRPr="00ED658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 декабрь 2023 г.</w:t>
            </w:r>
            <w:r w:rsidR="0019373F"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ED658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6170" w:type="dxa"/>
            <w:shd w:val="clear" w:color="auto" w:fill="auto"/>
          </w:tcPr>
          <w:p w:rsidR="002F6021" w:rsidRPr="00ED658E" w:rsidRDefault="006B1BFD" w:rsidP="006143F4">
            <w:pPr>
              <w:pStyle w:val="Default"/>
            </w:pPr>
            <w:r w:rsidRPr="00ED658E">
              <w:t xml:space="preserve">Выявление, противодействие и ликвидация угроз безопасности информации в </w:t>
            </w:r>
            <w:r w:rsidR="00D91D06" w:rsidRPr="00ED658E">
              <w:t>Управлении</w:t>
            </w:r>
          </w:p>
          <w:p w:rsidR="002F6021" w:rsidRPr="00ED658E" w:rsidRDefault="002F6021" w:rsidP="006143F4">
            <w:pPr>
              <w:pStyle w:val="Default"/>
            </w:pPr>
            <w:r w:rsidRPr="00ED658E">
              <w:t>Организационно-распорядительные документы. Программное обеспечение.</w:t>
            </w:r>
          </w:p>
        </w:tc>
      </w:tr>
      <w:tr w:rsidR="002F6021" w:rsidRPr="00ED658E" w:rsidTr="00ED658E">
        <w:tc>
          <w:tcPr>
            <w:tcW w:w="634" w:type="dxa"/>
            <w:shd w:val="clear" w:color="auto" w:fill="auto"/>
          </w:tcPr>
          <w:p w:rsidR="002F6021" w:rsidRPr="00ED658E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5" w:type="dxa"/>
            <w:gridSpan w:val="4"/>
            <w:shd w:val="clear" w:color="auto" w:fill="auto"/>
          </w:tcPr>
          <w:p w:rsidR="002F6021" w:rsidRPr="00ED658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D658E" w:rsidTr="00ED658E">
        <w:tc>
          <w:tcPr>
            <w:tcW w:w="634" w:type="dxa"/>
            <w:shd w:val="clear" w:color="auto" w:fill="auto"/>
          </w:tcPr>
          <w:p w:rsidR="002F6021" w:rsidRPr="00ED658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F6021" w:rsidRPr="00ED658E" w:rsidRDefault="00DA378C" w:rsidP="00DA378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Принятие участия в</w:t>
            </w:r>
            <w:r w:rsidR="002F6021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r w:rsidR="002F6021" w:rsidRPr="00ED658E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6021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2F6021" w:rsidRPr="00ED658E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безопасности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21" w:rsidRPr="00ED6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21" w:rsidRPr="00ED658E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21" w:rsidRPr="00ED658E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2F6021" w:rsidRPr="00ED658E" w:rsidRDefault="004D5C4A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85" w:type="dxa"/>
            <w:shd w:val="clear" w:color="auto" w:fill="auto"/>
          </w:tcPr>
          <w:p w:rsidR="002F6021" w:rsidRPr="00ED658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2F6021" w:rsidRPr="00ED658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6170" w:type="dxa"/>
            <w:shd w:val="clear" w:color="auto" w:fill="auto"/>
          </w:tcPr>
          <w:p w:rsidR="002F6021" w:rsidRPr="00ED658E" w:rsidRDefault="002F6021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работников  в вопросах противодействия коррупции. </w:t>
            </w:r>
          </w:p>
        </w:tc>
      </w:tr>
      <w:tr w:rsidR="002F6021" w:rsidRPr="00ED658E" w:rsidTr="00ED658E">
        <w:tc>
          <w:tcPr>
            <w:tcW w:w="634" w:type="dxa"/>
            <w:shd w:val="clear" w:color="auto" w:fill="auto"/>
          </w:tcPr>
          <w:p w:rsidR="002F6021" w:rsidRPr="00ED658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F6021" w:rsidRPr="00ED658E" w:rsidRDefault="002F6021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</w:t>
            </w:r>
            <w:r w:rsidR="004D5C4A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противодействия коррупции, в том числе их </w:t>
            </w:r>
            <w:proofErr w:type="gramStart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2F6021" w:rsidRPr="00ED658E" w:rsidRDefault="004D5C4A" w:rsidP="0045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lastRenderedPageBreak/>
              <w:t>Отдел безопасности</w:t>
            </w:r>
            <w:r w:rsidR="00453596" w:rsidRPr="00ED658E">
              <w:rPr>
                <w:rFonts w:ascii="Times New Roman" w:hAnsi="Times New Roman"/>
                <w:sz w:val="24"/>
                <w:szCs w:val="24"/>
              </w:rPr>
              <w:t>, отдел кадров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021" w:rsidRPr="00ED658E" w:rsidRDefault="002F6021" w:rsidP="004D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D658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D658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D658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6170" w:type="dxa"/>
            <w:shd w:val="clear" w:color="auto" w:fill="auto"/>
          </w:tcPr>
          <w:p w:rsidR="002F6021" w:rsidRPr="00ED658E" w:rsidRDefault="002F6021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="004D5C4A" w:rsidRPr="00ED658E">
              <w:rPr>
                <w:rFonts w:ascii="Times New Roman" w:hAnsi="Times New Roman"/>
                <w:sz w:val="24"/>
                <w:szCs w:val="24"/>
              </w:rPr>
              <w:t>работниками Управления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обязанностей.</w:t>
            </w:r>
          </w:p>
        </w:tc>
      </w:tr>
      <w:tr w:rsidR="00FA367E" w:rsidRPr="00ED658E" w:rsidTr="00ED658E">
        <w:tc>
          <w:tcPr>
            <w:tcW w:w="634" w:type="dxa"/>
            <w:shd w:val="clear" w:color="auto" w:fill="auto"/>
          </w:tcPr>
          <w:p w:rsidR="00FA367E" w:rsidRPr="00ED658E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A367E" w:rsidRPr="00ED658E" w:rsidRDefault="00FA367E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</w:t>
            </w:r>
            <w:r w:rsidR="00453596" w:rsidRPr="00ED658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453596" w:rsidRPr="00ED658E" w:rsidRDefault="00453596" w:rsidP="0045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 xml:space="preserve">Отдел безопасности, отдел кадров </w:t>
            </w:r>
          </w:p>
          <w:p w:rsidR="00FA367E" w:rsidRPr="00ED658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ED658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D658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D658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6170" w:type="dxa"/>
            <w:shd w:val="clear" w:color="auto" w:fill="auto"/>
          </w:tcPr>
          <w:p w:rsidR="00FA367E" w:rsidRPr="00ED658E" w:rsidRDefault="00FA367E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</w:t>
            </w:r>
            <w:r w:rsidR="00453596" w:rsidRPr="00ED658E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ED658E" w:rsidRDefault="00FA367E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7E" w:rsidRPr="00ED658E" w:rsidTr="00ED658E">
        <w:tc>
          <w:tcPr>
            <w:tcW w:w="634" w:type="dxa"/>
            <w:shd w:val="clear" w:color="auto" w:fill="auto"/>
          </w:tcPr>
          <w:p w:rsidR="00FA367E" w:rsidRPr="00ED658E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A367E" w:rsidRPr="00ED658E" w:rsidRDefault="00FA367E" w:rsidP="00614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гражданских служащих</w:t>
            </w:r>
            <w:r w:rsidR="00453596"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D658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453596" w:rsidRPr="00ED658E" w:rsidRDefault="00453596" w:rsidP="0045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8E">
              <w:rPr>
                <w:rFonts w:ascii="Times New Roman" w:hAnsi="Times New Roman"/>
                <w:sz w:val="24"/>
                <w:szCs w:val="24"/>
              </w:rPr>
              <w:t xml:space="preserve">Отдел безопасности, отдел кадров </w:t>
            </w:r>
          </w:p>
          <w:p w:rsidR="00FA367E" w:rsidRPr="00ED658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ED658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D658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D658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5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6170" w:type="dxa"/>
            <w:shd w:val="clear" w:color="auto" w:fill="auto"/>
          </w:tcPr>
          <w:p w:rsidR="00FA367E" w:rsidRPr="00ED658E" w:rsidRDefault="00FA367E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453596" w:rsidRPr="00ED658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D658E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D658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D658E" w:rsidRDefault="00FA367E" w:rsidP="006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ED658E" w:rsidRDefault="0024305F" w:rsidP="00284E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305F" w:rsidRPr="00ED658E" w:rsidSect="00453596">
      <w:headerReference w:type="default" r:id="rId10"/>
      <w:pgSz w:w="16838" w:h="11906" w:orient="landscape"/>
      <w:pgMar w:top="737" w:right="720" w:bottom="70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B0" w:rsidRDefault="000875B0" w:rsidP="005B4788">
      <w:pPr>
        <w:spacing w:after="0" w:line="240" w:lineRule="auto"/>
      </w:pPr>
      <w:r>
        <w:separator/>
      </w:r>
    </w:p>
  </w:endnote>
  <w:endnote w:type="continuationSeparator" w:id="0">
    <w:p w:rsidR="000875B0" w:rsidRDefault="000875B0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B0" w:rsidRDefault="000875B0" w:rsidP="005B4788">
      <w:pPr>
        <w:spacing w:after="0" w:line="240" w:lineRule="auto"/>
      </w:pPr>
      <w:r>
        <w:separator/>
      </w:r>
    </w:p>
  </w:footnote>
  <w:footnote w:type="continuationSeparator" w:id="0">
    <w:p w:rsidR="000875B0" w:rsidRDefault="000875B0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4E92" w:rsidRPr="005163D8" w:rsidRDefault="00064E92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536417">
          <w:rPr>
            <w:rFonts w:ascii="Times New Roman" w:hAnsi="Times New Roman"/>
            <w:noProof/>
          </w:rPr>
          <w:t>7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3A48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2DDA"/>
    <w:rsid w:val="0004496E"/>
    <w:rsid w:val="000456A0"/>
    <w:rsid w:val="00045FC5"/>
    <w:rsid w:val="000460A5"/>
    <w:rsid w:val="00056A9C"/>
    <w:rsid w:val="00057025"/>
    <w:rsid w:val="00064E91"/>
    <w:rsid w:val="00064E92"/>
    <w:rsid w:val="0006500F"/>
    <w:rsid w:val="00070CD4"/>
    <w:rsid w:val="0007492F"/>
    <w:rsid w:val="00074F27"/>
    <w:rsid w:val="0007617B"/>
    <w:rsid w:val="000875B0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B507E"/>
    <w:rsid w:val="000B7885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373C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347"/>
    <w:rsid w:val="00242914"/>
    <w:rsid w:val="0024305F"/>
    <w:rsid w:val="002458EC"/>
    <w:rsid w:val="0024765C"/>
    <w:rsid w:val="00250198"/>
    <w:rsid w:val="00253528"/>
    <w:rsid w:val="002573DC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15DD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24991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5733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07D31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3596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6D09"/>
    <w:rsid w:val="004C2F4F"/>
    <w:rsid w:val="004C3FF3"/>
    <w:rsid w:val="004D4BF7"/>
    <w:rsid w:val="004D5C4A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5F8"/>
    <w:rsid w:val="00532767"/>
    <w:rsid w:val="00532FDD"/>
    <w:rsid w:val="0053319B"/>
    <w:rsid w:val="00536417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966C7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06C4D"/>
    <w:rsid w:val="00610A87"/>
    <w:rsid w:val="00613EFA"/>
    <w:rsid w:val="006143F4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0F5"/>
    <w:rsid w:val="00766ABC"/>
    <w:rsid w:val="00770614"/>
    <w:rsid w:val="00771A29"/>
    <w:rsid w:val="00773EAB"/>
    <w:rsid w:val="007769B8"/>
    <w:rsid w:val="007774D4"/>
    <w:rsid w:val="007779CA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B78BF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02F32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015C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8B7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118F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92A1B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B60A5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00825"/>
    <w:rsid w:val="00B05546"/>
    <w:rsid w:val="00B067CF"/>
    <w:rsid w:val="00B1104F"/>
    <w:rsid w:val="00B13440"/>
    <w:rsid w:val="00B15103"/>
    <w:rsid w:val="00B1528E"/>
    <w:rsid w:val="00B31A18"/>
    <w:rsid w:val="00B33071"/>
    <w:rsid w:val="00B3455F"/>
    <w:rsid w:val="00B374D2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B347C"/>
    <w:rsid w:val="00BD1FBD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4151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17EF6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1D06"/>
    <w:rsid w:val="00D95598"/>
    <w:rsid w:val="00D96B31"/>
    <w:rsid w:val="00DA0F8C"/>
    <w:rsid w:val="00DA1AE3"/>
    <w:rsid w:val="00DA1B8A"/>
    <w:rsid w:val="00DA2456"/>
    <w:rsid w:val="00DA27D9"/>
    <w:rsid w:val="00DA310A"/>
    <w:rsid w:val="00DA378C"/>
    <w:rsid w:val="00DA5087"/>
    <w:rsid w:val="00DA5F95"/>
    <w:rsid w:val="00DA6576"/>
    <w:rsid w:val="00DB0529"/>
    <w:rsid w:val="00DB1DE0"/>
    <w:rsid w:val="00DB4D55"/>
    <w:rsid w:val="00DB5DF0"/>
    <w:rsid w:val="00DB60ED"/>
    <w:rsid w:val="00DB721F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E6ADE"/>
    <w:rsid w:val="00DF0D3C"/>
    <w:rsid w:val="00DF4701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059D"/>
    <w:rsid w:val="00EB31A3"/>
    <w:rsid w:val="00EB4F4F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658E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3333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C6E80"/>
    <w:rsid w:val="00FD03AB"/>
    <w:rsid w:val="00FD06EB"/>
    <w:rsid w:val="00FD07B0"/>
    <w:rsid w:val="00FD0851"/>
    <w:rsid w:val="00FD1261"/>
    <w:rsid w:val="00FD2364"/>
    <w:rsid w:val="00FD32B1"/>
    <w:rsid w:val="00FD43B3"/>
    <w:rsid w:val="00FD4F9F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E4B9-6ABA-486E-942D-9829AC2A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Пользователь</cp:lastModifiedBy>
  <cp:revision>3</cp:revision>
  <cp:lastPrinted>2022-03-15T12:36:00Z</cp:lastPrinted>
  <dcterms:created xsi:type="dcterms:W3CDTF">2022-03-16T06:06:00Z</dcterms:created>
  <dcterms:modified xsi:type="dcterms:W3CDTF">2022-03-17T13:34:00Z</dcterms:modified>
</cp:coreProperties>
</file>