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68" w:type="dxa"/>
        <w:tblLook w:val="01E0" w:firstRow="1" w:lastRow="1" w:firstColumn="1" w:lastColumn="1" w:noHBand="0" w:noVBand="0"/>
      </w:tblPr>
      <w:tblGrid>
        <w:gridCol w:w="3403"/>
      </w:tblGrid>
      <w:tr w:rsidR="008C7411" w:rsidTr="008C7411">
        <w:tc>
          <w:tcPr>
            <w:tcW w:w="4253" w:type="dxa"/>
          </w:tcPr>
          <w:p w:rsidR="008C7411" w:rsidRDefault="008C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8C7411" w:rsidRDefault="008C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Межрайонной ИФНС России № 22 по Самарской области</w:t>
            </w:r>
          </w:p>
          <w:p w:rsidR="008C7411" w:rsidRDefault="0099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07 » августа </w:t>
            </w:r>
            <w:r w:rsidR="008C7411">
              <w:rPr>
                <w:sz w:val="24"/>
                <w:szCs w:val="24"/>
              </w:rPr>
              <w:t>202</w:t>
            </w:r>
            <w:r w:rsidR="008C7411">
              <w:rPr>
                <w:sz w:val="24"/>
                <w:szCs w:val="24"/>
                <w:lang w:val="en-US"/>
              </w:rPr>
              <w:t xml:space="preserve">3 </w:t>
            </w:r>
            <w:r w:rsidR="008C7411">
              <w:rPr>
                <w:sz w:val="24"/>
                <w:szCs w:val="24"/>
              </w:rPr>
              <w:t xml:space="preserve">года </w:t>
            </w:r>
          </w:p>
          <w:p w:rsidR="008C7411" w:rsidRPr="00990A96" w:rsidRDefault="008C7411" w:rsidP="00990A96">
            <w:pPr>
              <w:jc w:val="both"/>
              <w:rPr>
                <w:sz w:val="24"/>
                <w:szCs w:val="24"/>
                <w:u w:val="single"/>
              </w:rPr>
            </w:pPr>
            <w:r w:rsidRPr="00990A96">
              <w:rPr>
                <w:sz w:val="24"/>
                <w:szCs w:val="24"/>
                <w:u w:val="single"/>
              </w:rPr>
              <w:t xml:space="preserve">№ </w:t>
            </w:r>
            <w:r w:rsidR="00990A96" w:rsidRPr="00990A96">
              <w:rPr>
                <w:sz w:val="24"/>
                <w:szCs w:val="24"/>
                <w:u w:val="single"/>
              </w:rPr>
              <w:t xml:space="preserve">01-04/086 </w:t>
            </w:r>
          </w:p>
          <w:p w:rsidR="00990A96" w:rsidRDefault="00990A96" w:rsidP="00990A96">
            <w:pPr>
              <w:jc w:val="both"/>
              <w:rPr>
                <w:sz w:val="24"/>
                <w:szCs w:val="24"/>
              </w:rPr>
            </w:pPr>
          </w:p>
        </w:tc>
      </w:tr>
    </w:tbl>
    <w:p w:rsidR="008C7411" w:rsidRDefault="008C7411" w:rsidP="008C7411">
      <w:pPr>
        <w:rPr>
          <w:szCs w:val="26"/>
        </w:rPr>
      </w:pPr>
    </w:p>
    <w:p w:rsidR="008C7411" w:rsidRPr="008C7411" w:rsidRDefault="008C7411" w:rsidP="008C7411">
      <w:pPr>
        <w:jc w:val="center"/>
        <w:rPr>
          <w:b/>
          <w:szCs w:val="26"/>
        </w:rPr>
      </w:pPr>
      <w:bookmarkStart w:id="0" w:name="_GoBack"/>
      <w:r>
        <w:rPr>
          <w:b/>
          <w:szCs w:val="26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 в Межрайонной Инспекции Федеральной налоговой службы</w:t>
      </w:r>
    </w:p>
    <w:p w:rsidR="008C7411" w:rsidRDefault="008C7411" w:rsidP="008C7411">
      <w:pPr>
        <w:jc w:val="center"/>
        <w:rPr>
          <w:b/>
          <w:szCs w:val="26"/>
        </w:rPr>
      </w:pPr>
      <w:r>
        <w:rPr>
          <w:b/>
          <w:szCs w:val="26"/>
        </w:rPr>
        <w:t xml:space="preserve"> России</w:t>
      </w:r>
      <w:r>
        <w:t xml:space="preserve"> </w:t>
      </w:r>
      <w:r>
        <w:rPr>
          <w:b/>
        </w:rPr>
        <w:t>№22</w:t>
      </w:r>
      <w:r>
        <w:rPr>
          <w:b/>
          <w:lang w:val="en-US"/>
        </w:rPr>
        <w:t xml:space="preserve"> </w:t>
      </w:r>
      <w:r>
        <w:rPr>
          <w:b/>
          <w:szCs w:val="26"/>
        </w:rPr>
        <w:t>по Самарской области.</w:t>
      </w:r>
    </w:p>
    <w:p w:rsidR="008C7411" w:rsidRDefault="008C7411" w:rsidP="008C7411">
      <w:pPr>
        <w:jc w:val="center"/>
        <w:rPr>
          <w:b/>
          <w:szCs w:val="26"/>
        </w:rPr>
      </w:pPr>
    </w:p>
    <w:tbl>
      <w:tblPr>
        <w:tblW w:w="10170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2937"/>
        <w:gridCol w:w="284"/>
        <w:gridCol w:w="6949"/>
      </w:tblGrid>
      <w:tr w:rsidR="008C7411" w:rsidTr="008C7411">
        <w:trPr>
          <w:trHeight w:val="882"/>
        </w:trPr>
        <w:tc>
          <w:tcPr>
            <w:tcW w:w="2936" w:type="dxa"/>
            <w:hideMark/>
          </w:tcPr>
          <w:bookmarkEnd w:id="0"/>
          <w:p w:rsidR="008C7411" w:rsidRDefault="008C741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Васичкина</w:t>
            </w:r>
            <w:proofErr w:type="spellEnd"/>
          </w:p>
          <w:p w:rsidR="008C7411" w:rsidRDefault="008C7411">
            <w:pPr>
              <w:rPr>
                <w:szCs w:val="26"/>
                <w:highlight w:val="yellow"/>
              </w:rPr>
            </w:pPr>
            <w:r>
              <w:rPr>
                <w:szCs w:val="26"/>
              </w:rPr>
              <w:t>Наталья Владимировна</w:t>
            </w:r>
          </w:p>
        </w:tc>
        <w:tc>
          <w:tcPr>
            <w:tcW w:w="284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46" w:type="dxa"/>
            <w:hideMark/>
          </w:tcPr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Межрайонной ИФНС России № 22</w:t>
            </w:r>
          </w:p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 xml:space="preserve"> по Самарской области, председатель Комиссии</w:t>
            </w:r>
          </w:p>
        </w:tc>
      </w:tr>
      <w:tr w:rsidR="008C7411" w:rsidTr="008C7411">
        <w:trPr>
          <w:trHeight w:val="894"/>
        </w:trPr>
        <w:tc>
          <w:tcPr>
            <w:tcW w:w="2936" w:type="dxa"/>
          </w:tcPr>
          <w:p w:rsidR="008C7411" w:rsidRDefault="008C741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Крыпаева</w:t>
            </w:r>
            <w:proofErr w:type="spellEnd"/>
            <w:r>
              <w:rPr>
                <w:szCs w:val="26"/>
              </w:rPr>
              <w:t xml:space="preserve"> Вера Александровна</w:t>
            </w:r>
          </w:p>
          <w:p w:rsidR="008C7411" w:rsidRDefault="008C7411">
            <w:pPr>
              <w:rPr>
                <w:szCs w:val="26"/>
              </w:rPr>
            </w:pPr>
          </w:p>
        </w:tc>
        <w:tc>
          <w:tcPr>
            <w:tcW w:w="284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46" w:type="dxa"/>
            <w:hideMark/>
          </w:tcPr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 xml:space="preserve">Заместитель начальника отдела кадров Межрайонной ИФНС России № 22 по Самарской области,  заместитель председателя Комиссии  </w:t>
            </w:r>
          </w:p>
        </w:tc>
      </w:tr>
      <w:tr w:rsidR="008C7411" w:rsidTr="008C7411">
        <w:trPr>
          <w:trHeight w:val="698"/>
        </w:trPr>
        <w:tc>
          <w:tcPr>
            <w:tcW w:w="2936" w:type="dxa"/>
            <w:hideMark/>
          </w:tcPr>
          <w:p w:rsidR="008C7411" w:rsidRDefault="008C741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Храмова</w:t>
            </w:r>
            <w:proofErr w:type="spellEnd"/>
          </w:p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>Ольга Викторовна</w:t>
            </w:r>
          </w:p>
        </w:tc>
        <w:tc>
          <w:tcPr>
            <w:tcW w:w="284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46" w:type="dxa"/>
            <w:hideMark/>
          </w:tcPr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правового отдела Межрайонной ИФНС России № 22 по Самарской области</w:t>
            </w:r>
          </w:p>
        </w:tc>
      </w:tr>
      <w:tr w:rsidR="008C7411" w:rsidTr="008C7411">
        <w:tc>
          <w:tcPr>
            <w:tcW w:w="2936" w:type="dxa"/>
            <w:hideMark/>
          </w:tcPr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>Леонтьева</w:t>
            </w:r>
          </w:p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>Мария Васильевна</w:t>
            </w:r>
          </w:p>
        </w:tc>
        <w:tc>
          <w:tcPr>
            <w:tcW w:w="284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46" w:type="dxa"/>
            <w:hideMark/>
          </w:tcPr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>Начальник отдела финансового обеспечения  Межрайонной ИФНС России № 22 по Самарской области</w:t>
            </w:r>
          </w:p>
        </w:tc>
      </w:tr>
      <w:tr w:rsidR="008C7411" w:rsidTr="008C7411">
        <w:tc>
          <w:tcPr>
            <w:tcW w:w="2936" w:type="dxa"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Мостовая Наталья Сергеевна</w:t>
            </w:r>
          </w:p>
          <w:p w:rsidR="008C7411" w:rsidRDefault="008C7411">
            <w:pPr>
              <w:jc w:val="both"/>
              <w:rPr>
                <w:szCs w:val="26"/>
              </w:rPr>
            </w:pPr>
          </w:p>
        </w:tc>
        <w:tc>
          <w:tcPr>
            <w:tcW w:w="284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46" w:type="dxa"/>
            <w:hideMark/>
          </w:tcPr>
          <w:p w:rsidR="008C7411" w:rsidRP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 xml:space="preserve">Главный государственный налоговый инспектор отдела </w:t>
            </w:r>
            <w:proofErr w:type="spellStart"/>
            <w:r>
              <w:rPr>
                <w:szCs w:val="26"/>
              </w:rPr>
              <w:t>предпроверочного</w:t>
            </w:r>
            <w:proofErr w:type="spellEnd"/>
            <w:r>
              <w:rPr>
                <w:szCs w:val="26"/>
              </w:rPr>
              <w:t xml:space="preserve"> анализа и истребования документов Межрайонной ИФНС № 22 по Самарской области (председатель первичной профсоюзной организации)</w:t>
            </w:r>
          </w:p>
        </w:tc>
      </w:tr>
      <w:tr w:rsidR="008C7411" w:rsidTr="00835D3F">
        <w:trPr>
          <w:trHeight w:val="1505"/>
        </w:trPr>
        <w:tc>
          <w:tcPr>
            <w:tcW w:w="2936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Скворцов</w:t>
            </w:r>
          </w:p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Антон Александрович</w:t>
            </w:r>
          </w:p>
        </w:tc>
        <w:tc>
          <w:tcPr>
            <w:tcW w:w="284" w:type="dxa"/>
          </w:tcPr>
          <w:p w:rsidR="008C7411" w:rsidRDefault="008C7411">
            <w:pPr>
              <w:jc w:val="both"/>
              <w:rPr>
                <w:szCs w:val="26"/>
              </w:rPr>
            </w:pPr>
          </w:p>
        </w:tc>
        <w:tc>
          <w:tcPr>
            <w:tcW w:w="6946" w:type="dxa"/>
            <w:hideMark/>
          </w:tcPr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профилактики коррупционных и иных правонарушений и безопасности Межрайонной ИФНС России № 22 по Самарской области, ответственный за работу по профилактике коррупционных и иных правонарушений</w:t>
            </w:r>
          </w:p>
        </w:tc>
      </w:tr>
      <w:tr w:rsidR="008C7411" w:rsidTr="008C7411">
        <w:tc>
          <w:tcPr>
            <w:tcW w:w="2936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Ревина</w:t>
            </w:r>
            <w:proofErr w:type="spellEnd"/>
          </w:p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Светлана Николаевна</w:t>
            </w:r>
          </w:p>
        </w:tc>
        <w:tc>
          <w:tcPr>
            <w:tcW w:w="284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46" w:type="dxa"/>
          </w:tcPr>
          <w:p w:rsidR="008C7411" w:rsidRDefault="008C7411" w:rsidP="00510740">
            <w:pPr>
              <w:rPr>
                <w:szCs w:val="26"/>
              </w:rPr>
            </w:pPr>
            <w:r>
              <w:rPr>
                <w:szCs w:val="26"/>
              </w:rPr>
              <w:t>ФГАОУ  ВО Самарский  государственный экономический университет, кафедра публичного права - доктор юридических наук, профессор, (представитель образовательного учреждения, по согласованию)</w:t>
            </w:r>
          </w:p>
        </w:tc>
      </w:tr>
      <w:tr w:rsidR="008C7411" w:rsidTr="008C7411">
        <w:tc>
          <w:tcPr>
            <w:tcW w:w="2936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Зиньков</w:t>
            </w:r>
          </w:p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Евгений Николаевич</w:t>
            </w:r>
          </w:p>
        </w:tc>
        <w:tc>
          <w:tcPr>
            <w:tcW w:w="284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46" w:type="dxa"/>
          </w:tcPr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 xml:space="preserve">ФГАОУ  </w:t>
            </w:r>
            <w:proofErr w:type="gramStart"/>
            <w:r>
              <w:rPr>
                <w:szCs w:val="26"/>
              </w:rPr>
              <w:t>ВО</w:t>
            </w:r>
            <w:proofErr w:type="gramEnd"/>
            <w:r>
              <w:rPr>
                <w:szCs w:val="26"/>
              </w:rPr>
              <w:t xml:space="preserve"> Самарский  государственный экономический университет, кафедра публичного права – кандидат юридических наук, доцент (представитель образовательного учреждения, по согласованию)</w:t>
            </w:r>
          </w:p>
          <w:p w:rsidR="008C7411" w:rsidRDefault="008C7411">
            <w:pPr>
              <w:rPr>
                <w:szCs w:val="26"/>
              </w:rPr>
            </w:pPr>
          </w:p>
        </w:tc>
      </w:tr>
      <w:tr w:rsidR="008C7411" w:rsidTr="008C7411">
        <w:tc>
          <w:tcPr>
            <w:tcW w:w="2936" w:type="dxa"/>
          </w:tcPr>
          <w:p w:rsidR="008C7411" w:rsidRDefault="008C7411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Бесштанов</w:t>
            </w:r>
            <w:proofErr w:type="spellEnd"/>
            <w:r>
              <w:rPr>
                <w:szCs w:val="26"/>
              </w:rPr>
              <w:t xml:space="preserve"> Владислав Георгиевич</w:t>
            </w:r>
          </w:p>
          <w:p w:rsidR="008C7411" w:rsidRDefault="008C7411">
            <w:pPr>
              <w:jc w:val="both"/>
              <w:rPr>
                <w:szCs w:val="26"/>
              </w:rPr>
            </w:pPr>
          </w:p>
        </w:tc>
        <w:tc>
          <w:tcPr>
            <w:tcW w:w="284" w:type="dxa"/>
            <w:hideMark/>
          </w:tcPr>
          <w:p w:rsidR="008C7411" w:rsidRDefault="008C74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46" w:type="dxa"/>
            <w:hideMark/>
          </w:tcPr>
          <w:p w:rsidR="008C7411" w:rsidRDefault="008C7411">
            <w:pPr>
              <w:rPr>
                <w:szCs w:val="26"/>
              </w:rPr>
            </w:pPr>
            <w:r>
              <w:rPr>
                <w:szCs w:val="26"/>
              </w:rPr>
              <w:t>Начальник отдела профилактики коррупционных и иных правонарушений и безопасности Межрайонной ИФНС России № 22 по Самарской области, ответственный за работу по профилактике коррупционных и иных правонарушений,</w:t>
            </w:r>
          </w:p>
          <w:p w:rsidR="008C7411" w:rsidRDefault="008C7411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секретарь Комиссии</w:t>
            </w:r>
          </w:p>
        </w:tc>
      </w:tr>
    </w:tbl>
    <w:p w:rsidR="00461222" w:rsidRDefault="00461222" w:rsidP="00510740"/>
    <w:sectPr w:rsidR="0046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EF"/>
    <w:rsid w:val="00461222"/>
    <w:rsid w:val="00510740"/>
    <w:rsid w:val="00835D3F"/>
    <w:rsid w:val="008C0615"/>
    <w:rsid w:val="008C7411"/>
    <w:rsid w:val="00990A96"/>
    <w:rsid w:val="00E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 Самара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ИФНС России по Промышленному району г.Самара</dc:creator>
  <cp:lastModifiedBy>Казакова Татьяна Анатольевна</cp:lastModifiedBy>
  <cp:revision>2</cp:revision>
  <dcterms:created xsi:type="dcterms:W3CDTF">2024-03-26T09:35:00Z</dcterms:created>
  <dcterms:modified xsi:type="dcterms:W3CDTF">2024-03-26T09:35:00Z</dcterms:modified>
</cp:coreProperties>
</file>